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23" w:rsidRPr="000433BA" w:rsidRDefault="000C3652" w:rsidP="007E1E9A">
      <w:pPr>
        <w:spacing w:after="12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Additional </w:t>
      </w:r>
      <w:r w:rsidRPr="000433BA">
        <w:rPr>
          <w:b/>
          <w:sz w:val="24"/>
          <w:szCs w:val="24"/>
        </w:rPr>
        <w:t xml:space="preserve">Proposed </w:t>
      </w:r>
      <w:r w:rsidRPr="000433BA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Pr="000433BA">
        <w:rPr>
          <w:b/>
          <w:sz w:val="24"/>
          <w:szCs w:val="24"/>
        </w:rPr>
        <w:t>-</w:t>
      </w:r>
      <w:r w:rsidRPr="000433B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 w:rsidRPr="000433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Road </w:t>
      </w:r>
      <w:r w:rsidRPr="000433BA">
        <w:rPr>
          <w:b/>
          <w:sz w:val="24"/>
          <w:szCs w:val="24"/>
        </w:rPr>
        <w:t xml:space="preserve">Safety </w:t>
      </w:r>
      <w:r>
        <w:rPr>
          <w:b/>
          <w:sz w:val="24"/>
          <w:szCs w:val="24"/>
        </w:rPr>
        <w:t xml:space="preserve">Programme </w:t>
      </w:r>
    </w:p>
    <w:tbl>
      <w:tblPr>
        <w:tblStyle w:val="TableGrid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276"/>
        <w:gridCol w:w="3685"/>
        <w:gridCol w:w="5103"/>
        <w:gridCol w:w="1134"/>
      </w:tblGrid>
      <w:tr w:rsidR="0019132F" w:rsidTr="001D77D2">
        <w:trPr>
          <w:trHeight w:val="286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A5E6B" w:rsidRPr="003D43D6" w:rsidRDefault="000C3652" w:rsidP="006D13F7">
            <w:pPr>
              <w:jc w:val="center"/>
              <w:rPr>
                <w:b/>
              </w:rPr>
            </w:pPr>
            <w:r w:rsidRPr="003D43D6">
              <w:rPr>
                <w:b/>
              </w:rPr>
              <w:t>Project Name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A5E6B" w:rsidRPr="003D43D6" w:rsidRDefault="000C3652" w:rsidP="001D77D2">
            <w:pPr>
              <w:jc w:val="center"/>
              <w:rPr>
                <w:b/>
              </w:rPr>
            </w:pPr>
            <w:r w:rsidRPr="003D43D6">
              <w:rPr>
                <w:b/>
              </w:rPr>
              <w:t xml:space="preserve">Division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A5E6B" w:rsidRPr="003D43D6" w:rsidRDefault="000C3652" w:rsidP="00EC18F2">
            <w:pPr>
              <w:jc w:val="center"/>
              <w:rPr>
                <w:b/>
              </w:rPr>
            </w:pPr>
            <w:r w:rsidRPr="003D43D6">
              <w:rPr>
                <w:b/>
              </w:rPr>
              <w:t>District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CA5E6B" w:rsidRPr="003D43D6" w:rsidRDefault="000C3652" w:rsidP="006D13F7">
            <w:pPr>
              <w:jc w:val="center"/>
              <w:rPr>
                <w:b/>
              </w:rPr>
            </w:pPr>
            <w:r w:rsidRPr="003D43D6">
              <w:rPr>
                <w:b/>
              </w:rPr>
              <w:t>Project Description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CA5E6B" w:rsidRPr="003D43D6" w:rsidRDefault="000C3652" w:rsidP="00CA5E6B">
            <w:pPr>
              <w:jc w:val="center"/>
              <w:rPr>
                <w:b/>
              </w:rPr>
            </w:pPr>
            <w:r w:rsidRPr="003D43D6">
              <w:rPr>
                <w:b/>
              </w:rPr>
              <w:t>Justification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A5E6B" w:rsidRPr="003D43D6" w:rsidRDefault="000C3652" w:rsidP="006D13F7">
            <w:pPr>
              <w:jc w:val="center"/>
              <w:rPr>
                <w:b/>
              </w:rPr>
            </w:pPr>
            <w:r w:rsidRPr="003D43D6">
              <w:rPr>
                <w:b/>
              </w:rPr>
              <w:t>Total Cost</w:t>
            </w:r>
          </w:p>
        </w:tc>
      </w:tr>
      <w:tr w:rsidR="0019132F" w:rsidTr="001D77D2">
        <w:trPr>
          <w:trHeight w:val="984"/>
        </w:trPr>
        <w:tc>
          <w:tcPr>
            <w:tcW w:w="2694" w:type="dxa"/>
          </w:tcPr>
          <w:p w:rsidR="00CA5E6B" w:rsidRPr="007E1E9A" w:rsidRDefault="000C3652" w:rsidP="0098120F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7E1E9A">
              <w:rPr>
                <w:rFonts w:eastAsia="Times New Roman" w:cs="Times New Roman"/>
                <w:color w:val="000000"/>
                <w:lang w:eastAsia="en-GB"/>
              </w:rPr>
              <w:t>Runshaw Lane</w:t>
            </w:r>
            <w:r w:rsidRPr="007E1E9A">
              <w:rPr>
                <w:rFonts w:eastAsia="Times New Roman" w:cs="Times New Roman"/>
                <w:color w:val="000000"/>
                <w:lang w:eastAsia="en-GB"/>
              </w:rPr>
              <w:t xml:space="preserve"> - </w:t>
            </w:r>
            <w:r w:rsidRPr="007E1E9A">
              <w:rPr>
                <w:rFonts w:eastAsia="Times New Roman" w:cs="Times New Roman"/>
                <w:color w:val="000000"/>
                <w:lang w:eastAsia="en-GB"/>
              </w:rPr>
              <w:t xml:space="preserve"> hazard warning/delineation enhancements</w:t>
            </w:r>
          </w:p>
        </w:tc>
        <w:tc>
          <w:tcPr>
            <w:tcW w:w="1701" w:type="dxa"/>
          </w:tcPr>
          <w:p w:rsidR="001D77D2" w:rsidRDefault="000C3652" w:rsidP="001D77D2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7E1E9A">
              <w:rPr>
                <w:rFonts w:eastAsia="Times New Roman" w:cs="Times New Roman"/>
                <w:color w:val="000000"/>
                <w:lang w:eastAsia="en-GB"/>
              </w:rPr>
              <w:t>Euxton, Buckshaw and Astley</w:t>
            </w:r>
          </w:p>
          <w:p w:rsidR="00CA5E6B" w:rsidRPr="007E1E9A" w:rsidRDefault="000C3652" w:rsidP="007D59F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1D77D2" w:rsidRPr="007E1E9A" w:rsidRDefault="000C3652" w:rsidP="007E1E9A">
            <w:pPr>
              <w:rPr>
                <w:color w:val="000000"/>
              </w:rPr>
            </w:pPr>
            <w:r w:rsidRPr="007E1E9A">
              <w:rPr>
                <w:rFonts w:eastAsia="Times New Roman" w:cs="Times New Roman"/>
                <w:color w:val="000000"/>
                <w:lang w:eastAsia="en-GB"/>
              </w:rPr>
              <w:t>Chorley</w:t>
            </w:r>
          </w:p>
        </w:tc>
        <w:tc>
          <w:tcPr>
            <w:tcW w:w="3685" w:type="dxa"/>
          </w:tcPr>
          <w:p w:rsidR="00CA5E6B" w:rsidRPr="007E1E9A" w:rsidRDefault="000C3652" w:rsidP="007D59F7">
            <w:pPr>
              <w:jc w:val="both"/>
            </w:pPr>
            <w:r w:rsidRPr="007E1E9A">
              <w:t xml:space="preserve">Installation of hazard markers, enhanced signing, LED road studs and improved delineation. </w:t>
            </w:r>
          </w:p>
        </w:tc>
        <w:tc>
          <w:tcPr>
            <w:tcW w:w="5103" w:type="dxa"/>
          </w:tcPr>
          <w:p w:rsidR="00CA5E6B" w:rsidRPr="007E1E9A" w:rsidRDefault="000C3652" w:rsidP="005B668D">
            <w:r w:rsidRPr="007E1E9A">
              <w:t xml:space="preserve">This scheme </w:t>
            </w:r>
            <w:r w:rsidRPr="007E1E9A">
              <w:t xml:space="preserve">will </w:t>
            </w:r>
            <w:r w:rsidRPr="007E1E9A">
              <w:t>address a high incidence of collisions in dark and wet conditions, with a significant proportion of loss-of-control collisions and some junction-re</w:t>
            </w:r>
            <w:r w:rsidRPr="007E1E9A">
              <w:t>lated collisions.</w:t>
            </w:r>
          </w:p>
        </w:tc>
        <w:tc>
          <w:tcPr>
            <w:tcW w:w="1134" w:type="dxa"/>
            <w:vAlign w:val="center"/>
          </w:tcPr>
          <w:p w:rsidR="00CA5E6B" w:rsidRPr="007E1E9A" w:rsidRDefault="000C3652" w:rsidP="0098120F">
            <w:pPr>
              <w:jc w:val="center"/>
            </w:pPr>
            <w:r w:rsidRPr="007E1E9A">
              <w:t>£93,500</w:t>
            </w:r>
          </w:p>
        </w:tc>
      </w:tr>
      <w:tr w:rsidR="0019132F" w:rsidTr="001D77D2">
        <w:trPr>
          <w:trHeight w:val="830"/>
        </w:trPr>
        <w:tc>
          <w:tcPr>
            <w:tcW w:w="2694" w:type="dxa"/>
          </w:tcPr>
          <w:p w:rsidR="00CA5E6B" w:rsidRPr="007E1E9A" w:rsidRDefault="000C3652" w:rsidP="007D59F7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7E1E9A">
              <w:rPr>
                <w:rFonts w:eastAsia="Times New Roman" w:cs="Times New Roman"/>
                <w:color w:val="000000"/>
                <w:lang w:eastAsia="en-GB"/>
              </w:rPr>
              <w:t>A49 M6 flyover to Lydiate Lane</w:t>
            </w:r>
          </w:p>
        </w:tc>
        <w:tc>
          <w:tcPr>
            <w:tcW w:w="1701" w:type="dxa"/>
          </w:tcPr>
          <w:p w:rsidR="001D77D2" w:rsidRDefault="000C3652" w:rsidP="001D77D2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7E1E9A">
              <w:rPr>
                <w:rFonts w:eastAsia="Times New Roman" w:cs="Times New Roman"/>
                <w:color w:val="000000"/>
                <w:lang w:eastAsia="en-GB"/>
              </w:rPr>
              <w:t>Clayton with Whittle</w:t>
            </w:r>
          </w:p>
          <w:p w:rsidR="00CA5E6B" w:rsidRPr="007E1E9A" w:rsidRDefault="000C3652" w:rsidP="007D59F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1D77D2" w:rsidRPr="007E1E9A" w:rsidRDefault="000C3652" w:rsidP="0098120F">
            <w:pPr>
              <w:rPr>
                <w:color w:val="000000"/>
              </w:rPr>
            </w:pPr>
            <w:r w:rsidRPr="007E1E9A">
              <w:rPr>
                <w:rFonts w:eastAsia="Times New Roman" w:cs="Times New Roman"/>
                <w:color w:val="000000"/>
                <w:lang w:eastAsia="en-GB"/>
              </w:rPr>
              <w:t>Chorley</w:t>
            </w:r>
          </w:p>
        </w:tc>
        <w:tc>
          <w:tcPr>
            <w:tcW w:w="3685" w:type="dxa"/>
          </w:tcPr>
          <w:p w:rsidR="00CA5E6B" w:rsidRPr="007E1E9A" w:rsidRDefault="000C3652" w:rsidP="00564841">
            <w:pPr>
              <w:jc w:val="both"/>
            </w:pPr>
            <w:r w:rsidRPr="007E1E9A">
              <w:t xml:space="preserve">Installation of hazard markers, enhanced signing, LED road studs and revalidation of Traffic Signals MOVA data. </w:t>
            </w:r>
          </w:p>
        </w:tc>
        <w:tc>
          <w:tcPr>
            <w:tcW w:w="5103" w:type="dxa"/>
          </w:tcPr>
          <w:p w:rsidR="00CA5E6B" w:rsidRPr="007E1E9A" w:rsidRDefault="000C3652" w:rsidP="005B668D">
            <w:r w:rsidRPr="007E1E9A">
              <w:t xml:space="preserve">This scheme </w:t>
            </w:r>
            <w:r w:rsidRPr="007E1E9A">
              <w:t xml:space="preserve">will </w:t>
            </w:r>
            <w:r w:rsidRPr="007E1E9A">
              <w:t>address a high incidence of collisions</w:t>
            </w:r>
            <w:r w:rsidRPr="007E1E9A">
              <w:t xml:space="preserve"> in dark and wet conditions and failure-to-give-way collisions occurring at the signalised junction with Lydiate Lane.</w:t>
            </w:r>
          </w:p>
        </w:tc>
        <w:tc>
          <w:tcPr>
            <w:tcW w:w="1134" w:type="dxa"/>
            <w:vAlign w:val="center"/>
          </w:tcPr>
          <w:p w:rsidR="00CA5E6B" w:rsidRPr="007E1E9A" w:rsidRDefault="000C3652" w:rsidP="00EC18F2">
            <w:pPr>
              <w:jc w:val="center"/>
            </w:pPr>
            <w:r w:rsidRPr="007E1E9A">
              <w:t>£39,000</w:t>
            </w:r>
          </w:p>
        </w:tc>
      </w:tr>
      <w:tr w:rsidR="0019132F" w:rsidTr="001D77D2">
        <w:tc>
          <w:tcPr>
            <w:tcW w:w="2694" w:type="dxa"/>
          </w:tcPr>
          <w:p w:rsidR="00CA5E6B" w:rsidRPr="007E1E9A" w:rsidRDefault="000C3652" w:rsidP="007D59F7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7E1E9A">
              <w:rPr>
                <w:rFonts w:eastAsia="Times New Roman" w:cs="Times New Roman"/>
                <w:color w:val="000000"/>
                <w:lang w:eastAsia="en-GB"/>
              </w:rPr>
              <w:t>Railway Street, Nelson</w:t>
            </w:r>
          </w:p>
        </w:tc>
        <w:tc>
          <w:tcPr>
            <w:tcW w:w="1701" w:type="dxa"/>
          </w:tcPr>
          <w:p w:rsidR="001D77D2" w:rsidRPr="007E1E9A" w:rsidRDefault="000C3652" w:rsidP="007D59F7">
            <w:pPr>
              <w:rPr>
                <w:color w:val="000000"/>
              </w:rPr>
            </w:pPr>
            <w:r w:rsidRPr="007E1E9A">
              <w:rPr>
                <w:rFonts w:eastAsia="Times New Roman" w:cs="Times New Roman"/>
                <w:color w:val="000000"/>
                <w:lang w:eastAsia="en-GB"/>
              </w:rPr>
              <w:t>Nelson East</w:t>
            </w:r>
          </w:p>
        </w:tc>
        <w:tc>
          <w:tcPr>
            <w:tcW w:w="1276" w:type="dxa"/>
          </w:tcPr>
          <w:p w:rsidR="001D77D2" w:rsidRDefault="000C3652" w:rsidP="001D77D2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7E1E9A">
              <w:rPr>
                <w:rFonts w:eastAsia="Times New Roman" w:cs="Times New Roman"/>
                <w:color w:val="000000"/>
                <w:lang w:eastAsia="en-GB"/>
              </w:rPr>
              <w:t>Pendle</w:t>
            </w:r>
          </w:p>
          <w:p w:rsidR="00CA5E6B" w:rsidRPr="007E1E9A" w:rsidRDefault="000C3652" w:rsidP="007D59F7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CA5E6B" w:rsidRPr="007E1E9A" w:rsidRDefault="000C3652" w:rsidP="005B668D">
            <w:pPr>
              <w:jc w:val="both"/>
            </w:pPr>
            <w:r w:rsidRPr="007E1E9A">
              <w:rPr>
                <w:rFonts w:cs="Arial"/>
              </w:rPr>
              <w:t>Installation of</w:t>
            </w:r>
            <w:r w:rsidRPr="007E1E9A">
              <w:t xml:space="preserve"> raised junction table, speed control table </w:t>
            </w:r>
            <w:r w:rsidRPr="007E1E9A">
              <w:t>and</w:t>
            </w:r>
            <w:r w:rsidRPr="007E1E9A">
              <w:t xml:space="preserve"> extension of </w:t>
            </w:r>
            <w:r w:rsidRPr="007E1E9A">
              <w:t>'</w:t>
            </w:r>
            <w:r w:rsidRPr="007E1E9A">
              <w:t xml:space="preserve">No </w:t>
            </w:r>
            <w:r w:rsidRPr="007E1E9A">
              <w:t>Waiting At Any Time</w:t>
            </w:r>
            <w:r w:rsidRPr="007E1E9A">
              <w:t>'</w:t>
            </w:r>
            <w:r w:rsidRPr="007E1E9A">
              <w:t xml:space="preserve"> restriction.</w:t>
            </w:r>
          </w:p>
        </w:tc>
        <w:tc>
          <w:tcPr>
            <w:tcW w:w="5103" w:type="dxa"/>
          </w:tcPr>
          <w:p w:rsidR="00CA5E6B" w:rsidRPr="007E1E9A" w:rsidRDefault="000C3652" w:rsidP="00055352">
            <w:r w:rsidRPr="007E1E9A">
              <w:t xml:space="preserve">This scheme </w:t>
            </w:r>
            <w:r w:rsidRPr="007E1E9A">
              <w:t xml:space="preserve">will </w:t>
            </w:r>
            <w:r w:rsidRPr="007E1E9A">
              <w:t xml:space="preserve">address </w:t>
            </w:r>
            <w:r w:rsidRPr="007E1E9A">
              <w:rPr>
                <w:rFonts w:cs="Arial"/>
              </w:rPr>
              <w:t xml:space="preserve">restricted </w:t>
            </w:r>
            <w:r w:rsidRPr="007E1E9A">
              <w:rPr>
                <w:rFonts w:cs="Arial"/>
              </w:rPr>
              <w:t>visibility</w:t>
            </w:r>
            <w:r w:rsidRPr="007E1E9A">
              <w:rPr>
                <w:rFonts w:cs="Arial"/>
              </w:rPr>
              <w:t xml:space="preserve"> </w:t>
            </w:r>
            <w:r w:rsidRPr="007E1E9A">
              <w:rPr>
                <w:rFonts w:cs="Arial"/>
              </w:rPr>
              <w:t>around junctions due to parking and pedestrians walking out from behind parked vehicles.</w:t>
            </w:r>
          </w:p>
        </w:tc>
        <w:tc>
          <w:tcPr>
            <w:tcW w:w="1134" w:type="dxa"/>
            <w:vAlign w:val="center"/>
          </w:tcPr>
          <w:p w:rsidR="00CA5E6B" w:rsidRPr="007E1E9A" w:rsidRDefault="000C3652" w:rsidP="00EC18F2">
            <w:pPr>
              <w:jc w:val="center"/>
            </w:pPr>
            <w:r w:rsidRPr="007E1E9A">
              <w:t>£75,500</w:t>
            </w:r>
          </w:p>
        </w:tc>
      </w:tr>
      <w:tr w:rsidR="0019132F" w:rsidTr="001D77D2">
        <w:trPr>
          <w:trHeight w:val="630"/>
        </w:trPr>
        <w:tc>
          <w:tcPr>
            <w:tcW w:w="2694" w:type="dxa"/>
          </w:tcPr>
          <w:p w:rsidR="00CA5E6B" w:rsidRPr="007E1E9A" w:rsidRDefault="000C3652" w:rsidP="007D59F7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7E1E9A">
              <w:rPr>
                <w:rFonts w:eastAsia="Times New Roman" w:cs="Times New Roman"/>
                <w:color w:val="000000"/>
                <w:lang w:eastAsia="en-GB"/>
              </w:rPr>
              <w:t>A6 Carnforth to Cumbria boundary route treatment</w:t>
            </w:r>
          </w:p>
        </w:tc>
        <w:tc>
          <w:tcPr>
            <w:tcW w:w="1701" w:type="dxa"/>
          </w:tcPr>
          <w:p w:rsidR="001D77D2" w:rsidRPr="007E1E9A" w:rsidRDefault="000C3652" w:rsidP="007D59F7">
            <w:pPr>
              <w:rPr>
                <w:color w:val="000000"/>
              </w:rPr>
            </w:pPr>
            <w:r w:rsidRPr="007E1E9A">
              <w:rPr>
                <w:rFonts w:eastAsia="Times New Roman" w:cs="Times New Roman"/>
                <w:color w:val="000000"/>
                <w:lang w:eastAsia="en-GB"/>
              </w:rPr>
              <w:t>Lancaster Rural North</w:t>
            </w:r>
          </w:p>
        </w:tc>
        <w:tc>
          <w:tcPr>
            <w:tcW w:w="1276" w:type="dxa"/>
          </w:tcPr>
          <w:p w:rsidR="001D77D2" w:rsidRDefault="000C3652" w:rsidP="001D77D2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7E1E9A">
              <w:rPr>
                <w:rFonts w:eastAsia="Times New Roman" w:cs="Times New Roman"/>
                <w:color w:val="000000"/>
                <w:lang w:eastAsia="en-GB"/>
              </w:rPr>
              <w:t>Lancaster</w:t>
            </w:r>
          </w:p>
          <w:p w:rsidR="00CA5E6B" w:rsidRPr="007E1E9A" w:rsidRDefault="000C3652" w:rsidP="007D59F7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CA5E6B" w:rsidRPr="007E1E9A" w:rsidRDefault="000C3652" w:rsidP="005B668D">
            <w:pPr>
              <w:jc w:val="both"/>
              <w:rPr>
                <w:color w:val="000000"/>
                <w:lang w:eastAsia="en-GB"/>
              </w:rPr>
            </w:pPr>
            <w:r w:rsidRPr="007E1E9A">
              <w:rPr>
                <w:color w:val="000000"/>
                <w:lang w:eastAsia="en-GB"/>
              </w:rPr>
              <w:t xml:space="preserve">Installation of </w:t>
            </w:r>
            <w:r w:rsidRPr="007E1E9A">
              <w:rPr>
                <w:color w:val="000000"/>
                <w:lang w:eastAsia="en-GB"/>
              </w:rPr>
              <w:t>h</w:t>
            </w:r>
            <w:r w:rsidRPr="007E1E9A">
              <w:rPr>
                <w:color w:val="000000"/>
                <w:lang w:eastAsia="en-GB"/>
              </w:rPr>
              <w:t xml:space="preserve">igh </w:t>
            </w:r>
            <w:r w:rsidRPr="007E1E9A">
              <w:rPr>
                <w:color w:val="000000"/>
                <w:lang w:eastAsia="en-GB"/>
              </w:rPr>
              <w:t>f</w:t>
            </w:r>
            <w:r w:rsidRPr="007E1E9A">
              <w:rPr>
                <w:color w:val="000000"/>
                <w:lang w:eastAsia="en-GB"/>
              </w:rPr>
              <w:t>riction surfacing, junction warning signing, chevron signing and enhanced lining.</w:t>
            </w:r>
          </w:p>
        </w:tc>
        <w:tc>
          <w:tcPr>
            <w:tcW w:w="5103" w:type="dxa"/>
          </w:tcPr>
          <w:p w:rsidR="00CA5E6B" w:rsidRPr="007E1E9A" w:rsidRDefault="000C3652" w:rsidP="005B668D">
            <w:r w:rsidRPr="007E1E9A">
              <w:rPr>
                <w:color w:val="000000"/>
                <w:lang w:eastAsia="en-GB"/>
              </w:rPr>
              <w:t xml:space="preserve">This </w:t>
            </w:r>
            <w:r w:rsidRPr="007E1E9A">
              <w:rPr>
                <w:color w:val="000000"/>
                <w:lang w:eastAsia="en-GB"/>
              </w:rPr>
              <w:t xml:space="preserve">will </w:t>
            </w:r>
            <w:r w:rsidRPr="007E1E9A">
              <w:rPr>
                <w:color w:val="000000"/>
                <w:lang w:eastAsia="en-GB"/>
              </w:rPr>
              <w:t xml:space="preserve">scheme address </w:t>
            </w:r>
            <w:r w:rsidRPr="007E1E9A">
              <w:rPr>
                <w:rFonts w:cs="Arial"/>
              </w:rPr>
              <w:t>loss of control on bends and rear-shunts/reckless overtaking at junctions</w:t>
            </w:r>
            <w:r w:rsidRPr="007E1E9A">
              <w:rPr>
                <w:color w:val="000000"/>
                <w:lang w:eastAsia="en-GB"/>
              </w:rPr>
              <w:t>.</w:t>
            </w:r>
          </w:p>
        </w:tc>
        <w:tc>
          <w:tcPr>
            <w:tcW w:w="1134" w:type="dxa"/>
            <w:vAlign w:val="center"/>
          </w:tcPr>
          <w:p w:rsidR="00CA5E6B" w:rsidRPr="007E1E9A" w:rsidRDefault="000C3652" w:rsidP="00EC18F2">
            <w:pPr>
              <w:jc w:val="center"/>
            </w:pPr>
            <w:r w:rsidRPr="007E1E9A">
              <w:t>£65,500</w:t>
            </w:r>
          </w:p>
        </w:tc>
      </w:tr>
      <w:tr w:rsidR="0019132F" w:rsidTr="001D77D2">
        <w:trPr>
          <w:trHeight w:val="868"/>
        </w:trPr>
        <w:tc>
          <w:tcPr>
            <w:tcW w:w="2694" w:type="dxa"/>
          </w:tcPr>
          <w:p w:rsidR="00CA5E6B" w:rsidRPr="007E1E9A" w:rsidRDefault="000C3652" w:rsidP="007D59F7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7E1E9A">
              <w:rPr>
                <w:rFonts w:eastAsia="Times New Roman" w:cs="Times New Roman"/>
                <w:color w:val="000000"/>
                <w:lang w:eastAsia="en-GB"/>
              </w:rPr>
              <w:t>Carr Road traffic calming</w:t>
            </w:r>
          </w:p>
        </w:tc>
        <w:tc>
          <w:tcPr>
            <w:tcW w:w="1701" w:type="dxa"/>
          </w:tcPr>
          <w:p w:rsidR="001D77D2" w:rsidRPr="007E1E9A" w:rsidRDefault="000C3652" w:rsidP="007D59F7">
            <w:pPr>
              <w:rPr>
                <w:color w:val="000000"/>
              </w:rPr>
            </w:pPr>
            <w:r w:rsidRPr="007E1E9A">
              <w:rPr>
                <w:color w:val="000000"/>
              </w:rPr>
              <w:t>Brierfield and Nelson West</w:t>
            </w:r>
          </w:p>
        </w:tc>
        <w:tc>
          <w:tcPr>
            <w:tcW w:w="1276" w:type="dxa"/>
          </w:tcPr>
          <w:p w:rsidR="001D77D2" w:rsidRDefault="000C3652" w:rsidP="001D77D2">
            <w:pPr>
              <w:rPr>
                <w:color w:val="000000"/>
              </w:rPr>
            </w:pPr>
            <w:r w:rsidRPr="007E1E9A">
              <w:rPr>
                <w:color w:val="000000"/>
              </w:rPr>
              <w:t>Pendle</w:t>
            </w:r>
          </w:p>
          <w:p w:rsidR="00CA5E6B" w:rsidRPr="007E1E9A" w:rsidRDefault="000C3652" w:rsidP="007D59F7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CA5E6B" w:rsidRPr="007E1E9A" w:rsidRDefault="000C3652" w:rsidP="005B668D">
            <w:pPr>
              <w:jc w:val="both"/>
              <w:rPr>
                <w:color w:val="000000"/>
                <w:lang w:eastAsia="en-GB"/>
              </w:rPr>
            </w:pPr>
            <w:r w:rsidRPr="007E1E9A">
              <w:rPr>
                <w:color w:val="000000"/>
                <w:lang w:eastAsia="en-GB"/>
              </w:rPr>
              <w:t xml:space="preserve">Installation of raised uncontrolled crossing point, SLOW markings </w:t>
            </w:r>
            <w:r w:rsidRPr="007E1E9A">
              <w:rPr>
                <w:color w:val="000000"/>
                <w:lang w:eastAsia="en-GB"/>
              </w:rPr>
              <w:t>and</w:t>
            </w:r>
            <w:r w:rsidRPr="007E1E9A">
              <w:rPr>
                <w:color w:val="000000"/>
                <w:lang w:eastAsia="en-GB"/>
              </w:rPr>
              <w:t xml:space="preserve"> Warning Signs</w:t>
            </w:r>
            <w:r>
              <w:rPr>
                <w:color w:val="000000"/>
                <w:lang w:eastAsia="en-GB"/>
              </w:rPr>
              <w:t>.</w:t>
            </w:r>
          </w:p>
        </w:tc>
        <w:tc>
          <w:tcPr>
            <w:tcW w:w="5103" w:type="dxa"/>
          </w:tcPr>
          <w:p w:rsidR="00CA5E6B" w:rsidRPr="007E1E9A" w:rsidRDefault="000C3652" w:rsidP="00055352">
            <w:r w:rsidRPr="007E1E9A">
              <w:rPr>
                <w:color w:val="000000"/>
                <w:lang w:eastAsia="en-GB"/>
              </w:rPr>
              <w:t xml:space="preserve">This scheme </w:t>
            </w:r>
            <w:r w:rsidRPr="007E1E9A">
              <w:rPr>
                <w:color w:val="000000"/>
                <w:lang w:eastAsia="en-GB"/>
              </w:rPr>
              <w:t xml:space="preserve">will </w:t>
            </w:r>
            <w:r w:rsidRPr="007E1E9A">
              <w:rPr>
                <w:color w:val="000000"/>
                <w:lang w:eastAsia="en-GB"/>
              </w:rPr>
              <w:t xml:space="preserve">address parked vehicles causing visibility issues for </w:t>
            </w:r>
            <w:r>
              <w:rPr>
                <w:color w:val="000000"/>
                <w:lang w:eastAsia="en-GB"/>
              </w:rPr>
              <w:t>vehicles emerging at junctions and</w:t>
            </w:r>
            <w:r w:rsidRPr="007E1E9A">
              <w:rPr>
                <w:color w:val="000000"/>
                <w:lang w:eastAsia="en-GB"/>
              </w:rPr>
              <w:t xml:space="preserve"> for crossing pedestrians.</w:t>
            </w:r>
          </w:p>
        </w:tc>
        <w:tc>
          <w:tcPr>
            <w:tcW w:w="1134" w:type="dxa"/>
            <w:vAlign w:val="center"/>
          </w:tcPr>
          <w:p w:rsidR="00CA5E6B" w:rsidRPr="007E1E9A" w:rsidRDefault="000C3652" w:rsidP="00EC18F2">
            <w:pPr>
              <w:jc w:val="center"/>
            </w:pPr>
            <w:r w:rsidRPr="007E1E9A">
              <w:t>£37,500</w:t>
            </w:r>
          </w:p>
        </w:tc>
      </w:tr>
      <w:tr w:rsidR="0019132F" w:rsidTr="001D77D2">
        <w:trPr>
          <w:trHeight w:val="812"/>
        </w:trPr>
        <w:tc>
          <w:tcPr>
            <w:tcW w:w="2694" w:type="dxa"/>
          </w:tcPr>
          <w:p w:rsidR="00CA5E6B" w:rsidRPr="007E1E9A" w:rsidRDefault="000C3652" w:rsidP="00541372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7E1E9A">
              <w:rPr>
                <w:rFonts w:eastAsia="Times New Roman" w:cs="Times New Roman"/>
                <w:color w:val="000000"/>
                <w:lang w:eastAsia="en-GB"/>
              </w:rPr>
              <w:t>Eastway/Watling Street Road Junction lining improvements</w:t>
            </w:r>
          </w:p>
        </w:tc>
        <w:tc>
          <w:tcPr>
            <w:tcW w:w="1701" w:type="dxa"/>
          </w:tcPr>
          <w:p w:rsidR="00CA5E6B" w:rsidRPr="007E1E9A" w:rsidRDefault="000C3652" w:rsidP="007D59F7">
            <w:pPr>
              <w:rPr>
                <w:color w:val="000000"/>
              </w:rPr>
            </w:pPr>
            <w:r w:rsidRPr="007E1E9A">
              <w:rPr>
                <w:color w:val="000000"/>
              </w:rPr>
              <w:t>Preston Central East/Preston East</w:t>
            </w:r>
          </w:p>
        </w:tc>
        <w:tc>
          <w:tcPr>
            <w:tcW w:w="1276" w:type="dxa"/>
          </w:tcPr>
          <w:p w:rsidR="00CA5E6B" w:rsidRPr="007E1E9A" w:rsidRDefault="000C3652" w:rsidP="007D59F7">
            <w:pPr>
              <w:rPr>
                <w:color w:val="000000"/>
              </w:rPr>
            </w:pPr>
            <w:r w:rsidRPr="007E1E9A">
              <w:rPr>
                <w:color w:val="000000"/>
              </w:rPr>
              <w:t>Preston</w:t>
            </w:r>
          </w:p>
        </w:tc>
        <w:tc>
          <w:tcPr>
            <w:tcW w:w="3685" w:type="dxa"/>
          </w:tcPr>
          <w:p w:rsidR="00CA5E6B" w:rsidRPr="007E1E9A" w:rsidRDefault="000C3652" w:rsidP="00945068">
            <w:pPr>
              <w:jc w:val="both"/>
            </w:pPr>
            <w:r w:rsidRPr="007E1E9A">
              <w:t>Installation of right turn ghost island from Watling Street Road.</w:t>
            </w:r>
          </w:p>
        </w:tc>
        <w:tc>
          <w:tcPr>
            <w:tcW w:w="5103" w:type="dxa"/>
          </w:tcPr>
          <w:p w:rsidR="00CA5E6B" w:rsidRPr="007E1E9A" w:rsidRDefault="000C3652" w:rsidP="005B668D">
            <w:r w:rsidRPr="007E1E9A">
              <w:t xml:space="preserve">This scheme </w:t>
            </w:r>
            <w:r w:rsidRPr="007E1E9A">
              <w:t xml:space="preserve">will </w:t>
            </w:r>
            <w:r w:rsidRPr="007E1E9A">
              <w:t xml:space="preserve">address right turning vehicles from Watling Street Road into </w:t>
            </w:r>
            <w:r w:rsidRPr="007E1E9A">
              <w:t>Eastway failing to give way to oncoming traffic.</w:t>
            </w:r>
          </w:p>
        </w:tc>
        <w:tc>
          <w:tcPr>
            <w:tcW w:w="1134" w:type="dxa"/>
            <w:vAlign w:val="center"/>
          </w:tcPr>
          <w:p w:rsidR="00CA5E6B" w:rsidRPr="007E1E9A" w:rsidRDefault="000C3652" w:rsidP="00BC050C">
            <w:pPr>
              <w:jc w:val="center"/>
            </w:pPr>
            <w:r w:rsidRPr="007E1E9A">
              <w:t>£38,500</w:t>
            </w:r>
          </w:p>
        </w:tc>
      </w:tr>
      <w:tr w:rsidR="0019132F" w:rsidTr="001D77D2">
        <w:trPr>
          <w:trHeight w:val="681"/>
        </w:trPr>
        <w:tc>
          <w:tcPr>
            <w:tcW w:w="2694" w:type="dxa"/>
          </w:tcPr>
          <w:p w:rsidR="00CA5E6B" w:rsidRPr="007E1E9A" w:rsidRDefault="000C3652" w:rsidP="007D59F7">
            <w:r w:rsidRPr="007E1E9A">
              <w:t>Blackpool Road junction with Brook Street, Preston</w:t>
            </w:r>
          </w:p>
        </w:tc>
        <w:tc>
          <w:tcPr>
            <w:tcW w:w="1701" w:type="dxa"/>
          </w:tcPr>
          <w:p w:rsidR="00CA5E6B" w:rsidRPr="007E1E9A" w:rsidRDefault="000C3652" w:rsidP="007D59F7">
            <w:pPr>
              <w:rPr>
                <w:color w:val="000000"/>
              </w:rPr>
            </w:pPr>
            <w:r w:rsidRPr="007E1E9A">
              <w:rPr>
                <w:color w:val="000000"/>
              </w:rPr>
              <w:t>Preston</w:t>
            </w:r>
            <w:r>
              <w:rPr>
                <w:color w:val="000000"/>
              </w:rPr>
              <w:t xml:space="preserve"> </w:t>
            </w:r>
            <w:r w:rsidRPr="007E1E9A">
              <w:rPr>
                <w:color w:val="000000"/>
              </w:rPr>
              <w:t>Central West</w:t>
            </w:r>
          </w:p>
        </w:tc>
        <w:tc>
          <w:tcPr>
            <w:tcW w:w="1276" w:type="dxa"/>
          </w:tcPr>
          <w:p w:rsidR="00CA5E6B" w:rsidRPr="007E1E9A" w:rsidRDefault="000C3652" w:rsidP="001D77D2">
            <w:pPr>
              <w:rPr>
                <w:color w:val="000000"/>
              </w:rPr>
            </w:pPr>
            <w:r w:rsidRPr="007E1E9A">
              <w:rPr>
                <w:color w:val="000000"/>
              </w:rPr>
              <w:t xml:space="preserve">Preston </w:t>
            </w:r>
          </w:p>
        </w:tc>
        <w:tc>
          <w:tcPr>
            <w:tcW w:w="3685" w:type="dxa"/>
          </w:tcPr>
          <w:p w:rsidR="00CA5E6B" w:rsidRPr="007E1E9A" w:rsidRDefault="000C3652" w:rsidP="005559F9">
            <w:p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  <w:r w:rsidRPr="007E1E9A">
              <w:rPr>
                <w:rFonts w:eastAsia="Times New Roman" w:cs="Times New Roman"/>
                <w:color w:val="000000"/>
                <w:lang w:eastAsia="en-GB"/>
              </w:rPr>
              <w:t>Installation of additional traffic signal heads and vegetation clearance.</w:t>
            </w:r>
          </w:p>
        </w:tc>
        <w:tc>
          <w:tcPr>
            <w:tcW w:w="5103" w:type="dxa"/>
          </w:tcPr>
          <w:p w:rsidR="00CA5E6B" w:rsidRPr="007E1E9A" w:rsidRDefault="000C3652" w:rsidP="005B668D">
            <w:r w:rsidRPr="007E1E9A">
              <w:rPr>
                <w:rFonts w:eastAsia="Times New Roman" w:cs="Times New Roman"/>
                <w:color w:val="000000"/>
                <w:lang w:eastAsia="en-GB"/>
              </w:rPr>
              <w:t xml:space="preserve">This scheme </w:t>
            </w:r>
            <w:r w:rsidRPr="007E1E9A">
              <w:rPr>
                <w:rFonts w:eastAsia="Times New Roman" w:cs="Times New Roman"/>
                <w:color w:val="000000"/>
                <w:lang w:eastAsia="en-GB"/>
              </w:rPr>
              <w:t xml:space="preserve">will </w:t>
            </w:r>
            <w:r w:rsidRPr="007E1E9A">
              <w:rPr>
                <w:rFonts w:eastAsia="Times New Roman" w:cs="Times New Roman"/>
                <w:color w:val="000000"/>
                <w:lang w:eastAsia="en-GB"/>
              </w:rPr>
              <w:t>address eastbound vehicles</w:t>
            </w:r>
            <w:r w:rsidRPr="007E1E9A">
              <w:rPr>
                <w:rFonts w:eastAsia="Times New Roman" w:cs="Times New Roman"/>
                <w:color w:val="000000"/>
                <w:lang w:eastAsia="en-GB"/>
              </w:rPr>
              <w:t xml:space="preserve"> failing to stop at traffic signals.</w:t>
            </w:r>
          </w:p>
        </w:tc>
        <w:tc>
          <w:tcPr>
            <w:tcW w:w="1134" w:type="dxa"/>
            <w:vAlign w:val="center"/>
          </w:tcPr>
          <w:p w:rsidR="00CA5E6B" w:rsidRPr="007E1E9A" w:rsidRDefault="000C3652" w:rsidP="00EC18F2">
            <w:pPr>
              <w:jc w:val="center"/>
            </w:pPr>
            <w:r w:rsidRPr="007E1E9A">
              <w:t>£25,000</w:t>
            </w:r>
          </w:p>
        </w:tc>
      </w:tr>
      <w:tr w:rsidR="0019132F" w:rsidTr="001D77D2">
        <w:trPr>
          <w:trHeight w:val="681"/>
        </w:trPr>
        <w:tc>
          <w:tcPr>
            <w:tcW w:w="2694" w:type="dxa"/>
          </w:tcPr>
          <w:p w:rsidR="00CA5E6B" w:rsidRPr="007E1E9A" w:rsidRDefault="000C3652" w:rsidP="007D59F7">
            <w:r w:rsidRPr="007E1E9A">
              <w:t>Casterton Avenue, Burnley</w:t>
            </w:r>
          </w:p>
        </w:tc>
        <w:tc>
          <w:tcPr>
            <w:tcW w:w="1701" w:type="dxa"/>
          </w:tcPr>
          <w:p w:rsidR="00CA5E6B" w:rsidRPr="007E1E9A" w:rsidRDefault="000C3652" w:rsidP="007D59F7">
            <w:pPr>
              <w:rPr>
                <w:color w:val="000000"/>
              </w:rPr>
            </w:pPr>
            <w:r w:rsidRPr="007E1E9A">
              <w:rPr>
                <w:color w:val="000000"/>
              </w:rPr>
              <w:t>Burnley</w:t>
            </w:r>
            <w:r>
              <w:rPr>
                <w:color w:val="000000"/>
              </w:rPr>
              <w:t xml:space="preserve"> </w:t>
            </w:r>
            <w:r w:rsidRPr="007E1E9A">
              <w:rPr>
                <w:color w:val="000000"/>
              </w:rPr>
              <w:t>North East</w:t>
            </w:r>
          </w:p>
        </w:tc>
        <w:tc>
          <w:tcPr>
            <w:tcW w:w="1276" w:type="dxa"/>
          </w:tcPr>
          <w:p w:rsidR="00CA5E6B" w:rsidRPr="007E1E9A" w:rsidRDefault="000C3652" w:rsidP="001D77D2">
            <w:pPr>
              <w:rPr>
                <w:color w:val="000000"/>
              </w:rPr>
            </w:pPr>
            <w:r w:rsidRPr="007E1E9A">
              <w:rPr>
                <w:color w:val="000000"/>
              </w:rPr>
              <w:t xml:space="preserve">Burnley </w:t>
            </w:r>
          </w:p>
        </w:tc>
        <w:tc>
          <w:tcPr>
            <w:tcW w:w="3685" w:type="dxa"/>
          </w:tcPr>
          <w:p w:rsidR="00CA5E6B" w:rsidRPr="007E1E9A" w:rsidRDefault="000C3652" w:rsidP="005559F9">
            <w:p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  <w:r w:rsidRPr="007E1E9A">
              <w:rPr>
                <w:rFonts w:eastAsia="Times New Roman" w:cs="Times New Roman"/>
                <w:color w:val="000000"/>
                <w:lang w:eastAsia="en-GB"/>
              </w:rPr>
              <w:t xml:space="preserve">Upgrade </w:t>
            </w:r>
            <w:r w:rsidRPr="007E1E9A">
              <w:rPr>
                <w:rFonts w:eastAsia="Times New Roman" w:cs="Times New Roman"/>
                <w:color w:val="000000"/>
                <w:lang w:eastAsia="en-GB"/>
              </w:rPr>
              <w:t xml:space="preserve">of </w:t>
            </w:r>
            <w:r w:rsidRPr="007E1E9A">
              <w:rPr>
                <w:rFonts w:eastAsia="Times New Roman" w:cs="Times New Roman"/>
                <w:color w:val="000000"/>
                <w:lang w:eastAsia="en-GB"/>
              </w:rPr>
              <w:t xml:space="preserve">existing </w:t>
            </w:r>
            <w:r>
              <w:rPr>
                <w:rFonts w:eastAsia="Times New Roman" w:cs="Times New Roman"/>
                <w:color w:val="000000"/>
                <w:lang w:eastAsia="en-GB"/>
              </w:rPr>
              <w:t>pedestrian refuge</w:t>
            </w:r>
            <w:r w:rsidRPr="007E1E9A">
              <w:rPr>
                <w:rFonts w:eastAsia="Times New Roman" w:cs="Times New Roman"/>
                <w:color w:val="000000"/>
                <w:lang w:eastAsia="en-GB"/>
              </w:rPr>
              <w:t>.</w:t>
            </w:r>
          </w:p>
        </w:tc>
        <w:tc>
          <w:tcPr>
            <w:tcW w:w="5103" w:type="dxa"/>
          </w:tcPr>
          <w:p w:rsidR="00CA5E6B" w:rsidRPr="007E1E9A" w:rsidRDefault="000C3652" w:rsidP="005B668D">
            <w:r w:rsidRPr="007E1E9A">
              <w:rPr>
                <w:rFonts w:eastAsia="Times New Roman" w:cs="Times New Roman"/>
                <w:color w:val="000000"/>
                <w:lang w:eastAsia="en-GB"/>
              </w:rPr>
              <w:t xml:space="preserve">This scheme </w:t>
            </w:r>
            <w:r w:rsidRPr="007E1E9A">
              <w:rPr>
                <w:rFonts w:eastAsia="Times New Roman" w:cs="Times New Roman"/>
                <w:color w:val="000000"/>
                <w:lang w:eastAsia="en-GB"/>
              </w:rPr>
              <w:t xml:space="preserve">will </w:t>
            </w:r>
            <w:r w:rsidRPr="007E1E9A">
              <w:rPr>
                <w:rFonts w:eastAsia="Times New Roman" w:cs="Times New Roman"/>
                <w:color w:val="000000"/>
                <w:lang w:eastAsia="en-GB"/>
              </w:rPr>
              <w:t>address a cluster of collisions in which pedestrians have been struck whilst attempting to cross the</w:t>
            </w:r>
            <w:r w:rsidRPr="007E1E9A">
              <w:rPr>
                <w:rFonts w:eastAsia="Times New Roman" w:cs="Times New Roman"/>
                <w:color w:val="000000"/>
                <w:lang w:eastAsia="en-GB"/>
              </w:rPr>
              <w:t xml:space="preserve"> road.</w:t>
            </w:r>
          </w:p>
        </w:tc>
        <w:tc>
          <w:tcPr>
            <w:tcW w:w="1134" w:type="dxa"/>
            <w:vAlign w:val="center"/>
          </w:tcPr>
          <w:p w:rsidR="00CA5E6B" w:rsidRPr="007E1E9A" w:rsidRDefault="000C3652" w:rsidP="00EC18F2">
            <w:pPr>
              <w:jc w:val="center"/>
            </w:pPr>
            <w:r w:rsidRPr="007E1E9A">
              <w:t>£25,000</w:t>
            </w:r>
          </w:p>
        </w:tc>
      </w:tr>
      <w:tr w:rsidR="0019132F" w:rsidTr="001D77D2">
        <w:trPr>
          <w:trHeight w:val="681"/>
        </w:trPr>
        <w:tc>
          <w:tcPr>
            <w:tcW w:w="2694" w:type="dxa"/>
          </w:tcPr>
          <w:p w:rsidR="00CA5E6B" w:rsidRPr="007E1E9A" w:rsidRDefault="000C3652" w:rsidP="003B2B07">
            <w:r w:rsidRPr="007E1E9A">
              <w:t>Sharoe Green Lane</w:t>
            </w:r>
            <w:r>
              <w:t>/St Vincent's Road</w:t>
            </w:r>
            <w:r w:rsidRPr="007E1E9A">
              <w:t>, Preston</w:t>
            </w:r>
            <w:r w:rsidRPr="007E1E9A">
              <w:t xml:space="preserve"> </w:t>
            </w:r>
          </w:p>
        </w:tc>
        <w:tc>
          <w:tcPr>
            <w:tcW w:w="1701" w:type="dxa"/>
          </w:tcPr>
          <w:p w:rsidR="00CA5E6B" w:rsidRPr="007E1E9A" w:rsidRDefault="000C3652" w:rsidP="007D59F7">
            <w:pPr>
              <w:rPr>
                <w:color w:val="000000"/>
              </w:rPr>
            </w:pPr>
            <w:r w:rsidRPr="007E1E9A">
              <w:rPr>
                <w:color w:val="000000"/>
              </w:rPr>
              <w:t>Preston</w:t>
            </w:r>
            <w:r>
              <w:rPr>
                <w:color w:val="000000"/>
              </w:rPr>
              <w:t xml:space="preserve"> </w:t>
            </w:r>
            <w:r w:rsidRPr="007E1E9A">
              <w:rPr>
                <w:color w:val="000000"/>
              </w:rPr>
              <w:t>North/</w:t>
            </w:r>
            <w:r>
              <w:rPr>
                <w:color w:val="000000"/>
              </w:rPr>
              <w:t xml:space="preserve"> </w:t>
            </w:r>
            <w:r w:rsidRPr="007E1E9A">
              <w:rPr>
                <w:color w:val="000000"/>
              </w:rPr>
              <w:t>Preston Central East</w:t>
            </w:r>
          </w:p>
        </w:tc>
        <w:tc>
          <w:tcPr>
            <w:tcW w:w="1276" w:type="dxa"/>
          </w:tcPr>
          <w:p w:rsidR="00CA5E6B" w:rsidRPr="007E1E9A" w:rsidRDefault="000C3652" w:rsidP="001D77D2">
            <w:pPr>
              <w:rPr>
                <w:color w:val="000000"/>
              </w:rPr>
            </w:pPr>
            <w:r w:rsidRPr="007E1E9A">
              <w:rPr>
                <w:color w:val="000000"/>
              </w:rPr>
              <w:t xml:space="preserve">Preston </w:t>
            </w:r>
          </w:p>
        </w:tc>
        <w:tc>
          <w:tcPr>
            <w:tcW w:w="3685" w:type="dxa"/>
          </w:tcPr>
          <w:p w:rsidR="00CA5E6B" w:rsidRPr="007E1E9A" w:rsidRDefault="000C3652" w:rsidP="005559F9">
            <w:p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  <w:r w:rsidRPr="007E1E9A">
              <w:rPr>
                <w:rFonts w:eastAsia="Times New Roman" w:cs="Times New Roman"/>
                <w:color w:val="000000"/>
                <w:lang w:eastAsia="en-GB"/>
              </w:rPr>
              <w:t>Upgrade existing zebra crossing and installatio</w:t>
            </w:r>
            <w:r>
              <w:rPr>
                <w:rFonts w:eastAsia="Times New Roman" w:cs="Times New Roman"/>
                <w:color w:val="000000"/>
                <w:lang w:eastAsia="en-GB"/>
              </w:rPr>
              <w:t>n of additional warning signing.</w:t>
            </w:r>
          </w:p>
        </w:tc>
        <w:tc>
          <w:tcPr>
            <w:tcW w:w="5103" w:type="dxa"/>
          </w:tcPr>
          <w:p w:rsidR="00CA5E6B" w:rsidRPr="007E1E9A" w:rsidRDefault="000C3652" w:rsidP="00055352">
            <w:r w:rsidRPr="007E1E9A">
              <w:rPr>
                <w:rFonts w:eastAsia="Times New Roman" w:cs="Times New Roman"/>
                <w:color w:val="000000"/>
                <w:lang w:eastAsia="en-GB"/>
              </w:rPr>
              <w:t xml:space="preserve">This scheme </w:t>
            </w:r>
            <w:r w:rsidRPr="007E1E9A">
              <w:rPr>
                <w:rFonts w:eastAsia="Times New Roman" w:cs="Times New Roman"/>
                <w:color w:val="000000"/>
                <w:lang w:eastAsia="en-GB"/>
              </w:rPr>
              <w:t xml:space="preserve">will </w:t>
            </w:r>
            <w:r w:rsidRPr="007E1E9A">
              <w:rPr>
                <w:rFonts w:eastAsia="Times New Roman" w:cs="Times New Roman"/>
                <w:color w:val="000000"/>
                <w:lang w:eastAsia="en-GB"/>
              </w:rPr>
              <w:t xml:space="preserve">address southbound vehicles exiting the adjacent </w:t>
            </w:r>
            <w:r w:rsidRPr="007E1E9A">
              <w:rPr>
                <w:rFonts w:eastAsia="Times New Roman" w:cs="Times New Roman"/>
                <w:color w:val="000000"/>
                <w:lang w:eastAsia="en-GB"/>
              </w:rPr>
              <w:t>mini-roundabout</w:t>
            </w:r>
            <w:r w:rsidRPr="007E1E9A">
              <w:rPr>
                <w:rFonts w:eastAsia="Times New Roman" w:cs="Times New Roman"/>
                <w:color w:val="000000"/>
                <w:lang w:eastAsia="en-GB"/>
              </w:rPr>
              <w:t xml:space="preserve"> and </w:t>
            </w:r>
            <w:r w:rsidRPr="007E1E9A">
              <w:rPr>
                <w:rFonts w:eastAsia="Times New Roman" w:cs="Times New Roman"/>
                <w:color w:val="000000"/>
                <w:lang w:eastAsia="en-GB"/>
              </w:rPr>
              <w:t>failing to stop for pedestrians on zebra crossing.</w:t>
            </w:r>
          </w:p>
        </w:tc>
        <w:tc>
          <w:tcPr>
            <w:tcW w:w="1134" w:type="dxa"/>
            <w:vAlign w:val="center"/>
          </w:tcPr>
          <w:p w:rsidR="00CA5E6B" w:rsidRPr="007E1E9A" w:rsidRDefault="000C3652" w:rsidP="00EC18F2">
            <w:pPr>
              <w:jc w:val="center"/>
            </w:pPr>
            <w:r w:rsidRPr="007E1E9A">
              <w:t>£19,000</w:t>
            </w:r>
          </w:p>
        </w:tc>
      </w:tr>
      <w:tr w:rsidR="0019132F" w:rsidTr="001D77D2">
        <w:trPr>
          <w:trHeight w:val="681"/>
        </w:trPr>
        <w:tc>
          <w:tcPr>
            <w:tcW w:w="2694" w:type="dxa"/>
          </w:tcPr>
          <w:p w:rsidR="00CA5E6B" w:rsidRPr="007E1E9A" w:rsidRDefault="000C3652" w:rsidP="007D59F7">
            <w:r w:rsidRPr="007E1E9A">
              <w:t>Moss Side Lane - Corka Lane junction to Wrea Green</w:t>
            </w:r>
          </w:p>
        </w:tc>
        <w:tc>
          <w:tcPr>
            <w:tcW w:w="1701" w:type="dxa"/>
          </w:tcPr>
          <w:p w:rsidR="00CA5E6B" w:rsidRPr="007E1E9A" w:rsidRDefault="000C3652" w:rsidP="007D59F7">
            <w:pPr>
              <w:rPr>
                <w:color w:val="000000"/>
              </w:rPr>
            </w:pPr>
            <w:r w:rsidRPr="007E1E9A">
              <w:rPr>
                <w:color w:val="000000"/>
              </w:rPr>
              <w:t>Fylde</w:t>
            </w:r>
            <w:r>
              <w:rPr>
                <w:color w:val="000000"/>
              </w:rPr>
              <w:t xml:space="preserve"> </w:t>
            </w:r>
            <w:r w:rsidRPr="007E1E9A">
              <w:rPr>
                <w:color w:val="000000"/>
              </w:rPr>
              <w:t>South</w:t>
            </w:r>
          </w:p>
        </w:tc>
        <w:tc>
          <w:tcPr>
            <w:tcW w:w="1276" w:type="dxa"/>
          </w:tcPr>
          <w:p w:rsidR="00CA5E6B" w:rsidRPr="007E1E9A" w:rsidRDefault="000C3652" w:rsidP="001D77D2">
            <w:pPr>
              <w:rPr>
                <w:color w:val="000000"/>
              </w:rPr>
            </w:pPr>
            <w:r w:rsidRPr="007E1E9A">
              <w:rPr>
                <w:color w:val="000000"/>
              </w:rPr>
              <w:t xml:space="preserve">Fylde </w:t>
            </w:r>
          </w:p>
        </w:tc>
        <w:tc>
          <w:tcPr>
            <w:tcW w:w="3685" w:type="dxa"/>
          </w:tcPr>
          <w:p w:rsidR="00CA5E6B" w:rsidRPr="007E1E9A" w:rsidRDefault="000C3652" w:rsidP="005559F9">
            <w:p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  <w:r w:rsidRPr="007E1E9A">
              <w:rPr>
                <w:rFonts w:eastAsia="Times New Roman" w:cs="Times New Roman"/>
                <w:color w:val="000000"/>
                <w:lang w:eastAsia="en-GB"/>
              </w:rPr>
              <w:t>Installation of chevron signs on bends, solar road studs a</w:t>
            </w:r>
            <w:r>
              <w:rPr>
                <w:rFonts w:eastAsia="Times New Roman" w:cs="Times New Roman"/>
                <w:color w:val="000000"/>
                <w:lang w:eastAsia="en-GB"/>
              </w:rPr>
              <w:t>nd edge of carriageway markings.</w:t>
            </w:r>
          </w:p>
        </w:tc>
        <w:tc>
          <w:tcPr>
            <w:tcW w:w="5103" w:type="dxa"/>
          </w:tcPr>
          <w:p w:rsidR="00CA5E6B" w:rsidRPr="007E1E9A" w:rsidRDefault="000C3652" w:rsidP="005B668D">
            <w:r w:rsidRPr="007E1E9A">
              <w:rPr>
                <w:rFonts w:eastAsia="Times New Roman" w:cs="Times New Roman"/>
                <w:color w:val="000000"/>
                <w:lang w:eastAsia="en-GB"/>
              </w:rPr>
              <w:t xml:space="preserve">This scheme </w:t>
            </w:r>
            <w:r w:rsidRPr="007E1E9A">
              <w:rPr>
                <w:rFonts w:eastAsia="Times New Roman" w:cs="Times New Roman"/>
                <w:color w:val="000000"/>
                <w:lang w:eastAsia="en-GB"/>
              </w:rPr>
              <w:t xml:space="preserve">will </w:t>
            </w:r>
            <w:r w:rsidRPr="007E1E9A">
              <w:rPr>
                <w:rFonts w:eastAsia="Times New Roman" w:cs="Times New Roman"/>
                <w:color w:val="000000"/>
                <w:lang w:eastAsia="en-GB"/>
              </w:rPr>
              <w:t>address loss of control collisions.</w:t>
            </w:r>
          </w:p>
        </w:tc>
        <w:tc>
          <w:tcPr>
            <w:tcW w:w="1134" w:type="dxa"/>
            <w:vAlign w:val="center"/>
          </w:tcPr>
          <w:p w:rsidR="00CA5E6B" w:rsidRPr="007E1E9A" w:rsidRDefault="000C3652" w:rsidP="00EC18F2">
            <w:pPr>
              <w:jc w:val="center"/>
            </w:pPr>
            <w:r w:rsidRPr="007E1E9A">
              <w:t>£66,000</w:t>
            </w:r>
          </w:p>
        </w:tc>
      </w:tr>
      <w:tr w:rsidR="0019132F" w:rsidTr="001D77D2">
        <w:trPr>
          <w:trHeight w:val="681"/>
        </w:trPr>
        <w:tc>
          <w:tcPr>
            <w:tcW w:w="2694" w:type="dxa"/>
          </w:tcPr>
          <w:p w:rsidR="00CA5E6B" w:rsidRPr="007E1E9A" w:rsidRDefault="000C3652" w:rsidP="007E1E9A">
            <w:r w:rsidRPr="007E1E9A">
              <w:t xml:space="preserve">Morris Lane junction with Renacres Lane </w:t>
            </w:r>
            <w:r>
              <w:t>and</w:t>
            </w:r>
            <w:r w:rsidRPr="007E1E9A">
              <w:t xml:space="preserve"> Gorsuch Lane</w:t>
            </w:r>
          </w:p>
        </w:tc>
        <w:tc>
          <w:tcPr>
            <w:tcW w:w="1701" w:type="dxa"/>
          </w:tcPr>
          <w:p w:rsidR="00CA5E6B" w:rsidRPr="007E1E9A" w:rsidRDefault="000C3652" w:rsidP="007D59F7">
            <w:pPr>
              <w:rPr>
                <w:color w:val="000000"/>
              </w:rPr>
            </w:pPr>
            <w:r w:rsidRPr="007E1E9A">
              <w:rPr>
                <w:color w:val="000000"/>
              </w:rPr>
              <w:t>West Lancashire</w:t>
            </w:r>
            <w:r>
              <w:rPr>
                <w:color w:val="000000"/>
              </w:rPr>
              <w:t xml:space="preserve"> </w:t>
            </w:r>
            <w:r w:rsidRPr="007E1E9A">
              <w:rPr>
                <w:color w:val="000000"/>
              </w:rPr>
              <w:t>West</w:t>
            </w:r>
          </w:p>
        </w:tc>
        <w:tc>
          <w:tcPr>
            <w:tcW w:w="1276" w:type="dxa"/>
          </w:tcPr>
          <w:p w:rsidR="00CA5E6B" w:rsidRPr="007E1E9A" w:rsidRDefault="000C3652" w:rsidP="001D77D2">
            <w:pPr>
              <w:rPr>
                <w:color w:val="000000"/>
              </w:rPr>
            </w:pPr>
            <w:r w:rsidRPr="007E1E9A">
              <w:rPr>
                <w:color w:val="000000"/>
              </w:rPr>
              <w:t xml:space="preserve">West Lancashire </w:t>
            </w:r>
          </w:p>
        </w:tc>
        <w:tc>
          <w:tcPr>
            <w:tcW w:w="3685" w:type="dxa"/>
          </w:tcPr>
          <w:p w:rsidR="00CA5E6B" w:rsidRPr="007E1E9A" w:rsidRDefault="000C3652" w:rsidP="00CA5E6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7E1E9A">
              <w:rPr>
                <w:rFonts w:eastAsia="Times New Roman" w:cs="Times New Roman"/>
                <w:color w:val="000000"/>
                <w:lang w:eastAsia="en-GB"/>
              </w:rPr>
              <w:t xml:space="preserve">Installation of bar markings, vegetation </w:t>
            </w:r>
            <w:r>
              <w:rPr>
                <w:rFonts w:eastAsia="Times New Roman" w:cs="Times New Roman"/>
                <w:color w:val="000000"/>
                <w:lang w:eastAsia="en-GB"/>
              </w:rPr>
              <w:t>clearance and centreline offset.</w:t>
            </w:r>
          </w:p>
        </w:tc>
        <w:tc>
          <w:tcPr>
            <w:tcW w:w="5103" w:type="dxa"/>
          </w:tcPr>
          <w:p w:rsidR="00CA5E6B" w:rsidRPr="007E1E9A" w:rsidRDefault="000C3652" w:rsidP="00CA5E6B">
            <w:r w:rsidRPr="007E1E9A">
              <w:rPr>
                <w:rFonts w:eastAsia="Times New Roman" w:cs="Times New Roman"/>
                <w:color w:val="000000"/>
                <w:lang w:eastAsia="en-GB"/>
              </w:rPr>
              <w:t>This scheme addresses failures to give way at the junction with the A59 from Renacres Lane and Morris Lane.</w:t>
            </w:r>
          </w:p>
        </w:tc>
        <w:tc>
          <w:tcPr>
            <w:tcW w:w="1134" w:type="dxa"/>
            <w:vAlign w:val="center"/>
          </w:tcPr>
          <w:p w:rsidR="00CA5E6B" w:rsidRPr="007E1E9A" w:rsidRDefault="000C3652" w:rsidP="00EC18F2">
            <w:pPr>
              <w:jc w:val="center"/>
            </w:pPr>
            <w:r w:rsidRPr="007E1E9A">
              <w:t>£15,500</w:t>
            </w:r>
          </w:p>
        </w:tc>
      </w:tr>
      <w:tr w:rsidR="0019132F" w:rsidTr="007E1E9A">
        <w:trPr>
          <w:trHeight w:val="132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:rsidR="00CA5E6B" w:rsidRPr="007E1E9A" w:rsidRDefault="000C3652" w:rsidP="007D59F7">
            <w:pPr>
              <w:jc w:val="right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7E1E9A">
              <w:rPr>
                <w:rFonts w:eastAsia="Times New Roman" w:cs="Times New Roman"/>
                <w:b/>
                <w:color w:val="000000"/>
                <w:lang w:eastAsia="en-GB"/>
              </w:rPr>
              <w:t>Total: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CA5E6B" w:rsidRPr="007E1E9A" w:rsidRDefault="000C3652" w:rsidP="00BC050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A5E6B" w:rsidRPr="007E1E9A" w:rsidRDefault="000C3652" w:rsidP="00BC050C">
            <w:pPr>
              <w:jc w:val="center"/>
              <w:rPr>
                <w:b/>
              </w:rPr>
            </w:pPr>
            <w:r w:rsidRPr="007E1E9A">
              <w:rPr>
                <w:b/>
              </w:rPr>
              <w:t>£500,000</w:t>
            </w:r>
          </w:p>
        </w:tc>
      </w:tr>
    </w:tbl>
    <w:p w:rsidR="00524323" w:rsidRDefault="000C3652" w:rsidP="00396DEE"/>
    <w:sectPr w:rsidR="00524323" w:rsidSect="007E1E9A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revisionView w:markup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2F"/>
    <w:rsid w:val="000C3652"/>
    <w:rsid w:val="0019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34364-7FA1-4C41-8083-A5E4F647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4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C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C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C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C8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058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Mulla, Hussein</dc:creator>
  <cp:lastModifiedBy>Maya Evenson</cp:lastModifiedBy>
  <cp:revision>12</cp:revision>
  <cp:lastPrinted>2018-01-09T12:08:00Z</cp:lastPrinted>
  <dcterms:created xsi:type="dcterms:W3CDTF">2018-01-08T15:45:00Z</dcterms:created>
  <dcterms:modified xsi:type="dcterms:W3CDTF">2018-01-19T11:46:00Z</dcterms:modified>
</cp:coreProperties>
</file>